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7C" w:rsidRPr="00CB457C" w:rsidRDefault="00CB457C" w:rsidP="00CB457C">
      <w:pPr>
        <w:jc w:val="center"/>
        <w:rPr>
          <w:rFonts w:ascii="Times New Roman" w:hAnsi="Times New Roman" w:cs="Times New Roman"/>
          <w:b/>
          <w:sz w:val="28"/>
          <w:lang w:val="kk-KZ"/>
        </w:rPr>
      </w:pPr>
      <w:r w:rsidRPr="00CB457C">
        <w:rPr>
          <w:rFonts w:ascii="Times New Roman" w:hAnsi="Times New Roman" w:cs="Times New Roman"/>
          <w:b/>
          <w:sz w:val="28"/>
          <w:szCs w:val="28"/>
          <w:lang w:val="kk-KZ"/>
        </w:rPr>
        <w:t>«Баланы кітап қарауға, оқуға үйрету»</w:t>
      </w:r>
    </w:p>
    <w:p w:rsidR="00000000" w:rsidRP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Әрбір ата-ана өз перзентіне ең жақсыны қалайды. </w:t>
      </w:r>
      <w:r w:rsidRPr="00CB457C">
        <w:rPr>
          <w:rFonts w:ascii="Times New Roman" w:hAnsi="Times New Roman" w:cs="Times New Roman"/>
          <w:sz w:val="28"/>
        </w:rPr>
        <w:t xml:space="preserve">Бала </w:t>
      </w:r>
      <w:proofErr w:type="spellStart"/>
      <w:r w:rsidRPr="00CB457C">
        <w:rPr>
          <w:rFonts w:ascii="Times New Roman" w:hAnsi="Times New Roman" w:cs="Times New Roman"/>
          <w:sz w:val="28"/>
        </w:rPr>
        <w:t>өмірде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жеті</w:t>
      </w:r>
      <w:proofErr w:type="gramStart"/>
      <w:r w:rsidRPr="00CB457C">
        <w:rPr>
          <w:rFonts w:ascii="Times New Roman" w:hAnsi="Times New Roman" w:cs="Times New Roman"/>
          <w:sz w:val="28"/>
        </w:rPr>
        <w:t>ст</w:t>
      </w:r>
      <w:proofErr w:type="gramEnd"/>
      <w:r w:rsidRPr="00CB457C">
        <w:rPr>
          <w:rFonts w:ascii="Times New Roman" w:hAnsi="Times New Roman" w:cs="Times New Roman"/>
          <w:sz w:val="28"/>
        </w:rPr>
        <w:t>ікке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қол</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жеткізу</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үшін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сауатты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білімді</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болып</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өсуі</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шарт</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яғни</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ақпаратқа</w:t>
      </w:r>
      <w:proofErr w:type="spellEnd"/>
      <w:r w:rsidRPr="00CB457C">
        <w:rPr>
          <w:rFonts w:ascii="Times New Roman" w:hAnsi="Times New Roman" w:cs="Times New Roman"/>
          <w:sz w:val="28"/>
        </w:rPr>
        <w:t xml:space="preserve"> толы </w:t>
      </w:r>
      <w:proofErr w:type="spellStart"/>
      <w:r w:rsidRPr="00CB457C">
        <w:rPr>
          <w:rFonts w:ascii="Times New Roman" w:hAnsi="Times New Roman" w:cs="Times New Roman"/>
          <w:sz w:val="28"/>
        </w:rPr>
        <w:t>мына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әлемде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өз-өзіне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сенімді</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болуы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қажет</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өзін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еркін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сезінуі</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керек</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Алайда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баланың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кітап</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оқуға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құмарлығын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үнемі</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ізденісте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болуын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жаңа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білім</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алуға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талпынуы</w:t>
      </w:r>
      <w:proofErr w:type="spellEnd"/>
      <w:r w:rsidRPr="00CB457C">
        <w:rPr>
          <w:rFonts w:ascii="Times New Roman" w:hAnsi="Times New Roman" w:cs="Times New Roman"/>
          <w:sz w:val="28"/>
        </w:rPr>
        <w:t xml:space="preserve"> мен </w:t>
      </w:r>
      <w:proofErr w:type="spellStart"/>
      <w:r w:rsidRPr="00CB457C">
        <w:rPr>
          <w:rFonts w:ascii="Times New Roman" w:hAnsi="Times New Roman" w:cs="Times New Roman"/>
          <w:sz w:val="28"/>
        </w:rPr>
        <w:t>дұрыс</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ақпаратты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таңдауын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қоғамда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баланың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теріс</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ағымның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ықпалына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түсі</w:t>
      </w:r>
      <w:proofErr w:type="gramStart"/>
      <w:r w:rsidRPr="00CB457C">
        <w:rPr>
          <w:rFonts w:ascii="Times New Roman" w:hAnsi="Times New Roman" w:cs="Times New Roman"/>
          <w:sz w:val="28"/>
        </w:rPr>
        <w:t>п</w:t>
      </w:r>
      <w:proofErr w:type="spellEnd"/>
      <w:proofErr w:type="gram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қалмауын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жеке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ойының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болуы</w:t>
      </w:r>
      <w:proofErr w:type="spellEnd"/>
      <w:r w:rsidRPr="00CB457C">
        <w:rPr>
          <w:rFonts w:ascii="Times New Roman" w:hAnsi="Times New Roman" w:cs="Times New Roman"/>
          <w:sz w:val="28"/>
        </w:rPr>
        <w:t xml:space="preserve"> мен </w:t>
      </w:r>
      <w:proofErr w:type="spellStart"/>
      <w:r w:rsidRPr="00CB457C">
        <w:rPr>
          <w:rFonts w:ascii="Times New Roman" w:hAnsi="Times New Roman" w:cs="Times New Roman"/>
          <w:sz w:val="28"/>
        </w:rPr>
        <w:t>дұрыс</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құндылықтар</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жүйесінің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болуын</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қалай</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қалыптастыра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аламыз</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Бұл</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сұрақтардың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бі</w:t>
      </w:r>
      <w:proofErr w:type="gramStart"/>
      <w:r w:rsidRPr="00CB457C">
        <w:rPr>
          <w:rFonts w:ascii="Times New Roman" w:hAnsi="Times New Roman" w:cs="Times New Roman"/>
          <w:sz w:val="28"/>
        </w:rPr>
        <w:t>р</w:t>
      </w:r>
      <w:proofErr w:type="spellEnd"/>
      <w:proofErr w:type="gram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ғана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жауабы</w:t>
      </w:r>
      <w:proofErr w:type="spellEnd"/>
      <w:r w:rsidRPr="00CB457C">
        <w:rPr>
          <w:rFonts w:ascii="Times New Roman" w:hAnsi="Times New Roman" w:cs="Times New Roman"/>
          <w:sz w:val="28"/>
        </w:rPr>
        <w:t xml:space="preserve"> бар: </w:t>
      </w:r>
      <w:proofErr w:type="spellStart"/>
      <w:r w:rsidRPr="00CB457C">
        <w:rPr>
          <w:rFonts w:ascii="Times New Roman" w:hAnsi="Times New Roman" w:cs="Times New Roman"/>
          <w:sz w:val="28"/>
        </w:rPr>
        <w:t>баланы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кітап</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оқуға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көбірек</w:t>
      </w:r>
      <w:proofErr w:type="spellEnd"/>
      <w:r w:rsidRPr="00CB457C">
        <w:rPr>
          <w:rFonts w:ascii="Times New Roman" w:hAnsi="Times New Roman" w:cs="Times New Roman"/>
          <w:sz w:val="28"/>
        </w:rPr>
        <w:t xml:space="preserve"> баулу </w:t>
      </w:r>
      <w:proofErr w:type="spellStart"/>
      <w:r w:rsidRPr="00CB457C">
        <w:rPr>
          <w:rFonts w:ascii="Times New Roman" w:hAnsi="Times New Roman" w:cs="Times New Roman"/>
          <w:sz w:val="28"/>
        </w:rPr>
        <w:t>және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ең</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бастысы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балаларға</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кітапты</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сүюге</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көмектесу</w:t>
      </w:r>
      <w:proofErr w:type="spellEnd"/>
      <w:r w:rsidRPr="00CB457C">
        <w:rPr>
          <w:rFonts w:ascii="Times New Roman" w:hAnsi="Times New Roman" w:cs="Times New Roman"/>
          <w:sz w:val="28"/>
        </w:rPr>
        <w:t xml:space="preserve"> </w:t>
      </w:r>
      <w:proofErr w:type="spellStart"/>
      <w:r w:rsidRPr="00CB457C">
        <w:rPr>
          <w:rFonts w:ascii="Times New Roman" w:hAnsi="Times New Roman" w:cs="Times New Roman"/>
          <w:sz w:val="28"/>
        </w:rPr>
        <w:t>керек</w:t>
      </w:r>
      <w:proofErr w:type="spellEnd"/>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Кітап балаға түсінікті тілде жазылғанына көз жеткізіңіз. Бала кітап оқуды әдетке айналдыру үшін келесідей әрекеттерді орындауыңыз қажет:</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 Ата-аналар балаларына күніне 10-15 минут ДАУЫСТАП оқуы керек (!!!), кітаптағы суреттерді талқылап, кітап жайлы пікірлерімен бөлісуі керек.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Ата-аналар кітап оқу керек! Баласы ата-анасының кітап оқығанын көрсе, өзі де қызығып, оқитын болады. </w:t>
      </w:r>
    </w:p>
    <w:p w:rsidR="00CB457C" w:rsidRPr="00CB457C" w:rsidRDefault="00CB457C">
      <w:pPr>
        <w:rPr>
          <w:rFonts w:ascii="Times New Roman" w:hAnsi="Times New Roman" w:cs="Times New Roman"/>
          <w:sz w:val="28"/>
          <w:lang w:val="kk-KZ"/>
        </w:rPr>
      </w:pPr>
      <w:r w:rsidRPr="00CB457C">
        <w:rPr>
          <w:rFonts w:ascii="Times New Roman" w:hAnsi="Times New Roman" w:cs="Times New Roman"/>
          <w:sz w:val="28"/>
          <w:lang w:val="kk-KZ"/>
        </w:rPr>
        <w:t>• Баланың айналасын кітаптар қоршағаны жақсы, бірақ бұл үйге жүз кітап сатып алу керек деген сөз емес. Балаңызбен жергілікті кітапханаға барып (мүмкіндік болса, кітаптар дүкеніне барып), уақыт өткізуге болады. Кітапханада баланы кітаптармен таныстырып, мазмұнын талқылап, осы жолы үйге қандай кітапты, келесі жолы қайсысын алатындарыңызды бірге шешуге мүмкіндік аласыздар.</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Бала қай жасында кітап оқуды бастауы керек?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Балаға туылған күннен бастап кітап оқу маңызды. Балаларға дауыстап оқыңыз, ән айтыңыз, кітаптардағы суреттерді көрсетіңіз. Бала үшін кітап ата-анасын еске түсіртетін болады. Ең жақын жандары болып табылатын ата-аналары үшін кітаптың маңызды екенін көрген бала, кітапты жақсы көре бастайды, мұқият тыңдап, сіз оқыған кітаптардан ләззат ала бастайды.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Ата-аналарға кеңес. Кітапты қалай оқу керек?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Мамандар балаға 3 айлық кезінен кітап оқи бастауға кеңес береді.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1 жасқа дейінгі сәбиге кітап оқу кезінде оны алдыңызға алғаныңыз жөн. Дамуға арналған кітап-ойыншықтың беттерін бірге ауыстырып, әрбір беттегі суреттерге жеке тоқталғаныңыз дұрыс.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lastRenderedPageBreak/>
        <w:t xml:space="preserve">• Уақыт өте келе беттері қалың кітаптарды интерактивті кітаптарға ауыстыруға болады.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Суреттері бар кітапты оқу кезінде суретті нұсқап, атын айтыңыз, сол кезде бала сөз бен суреттің бір екенін түсініп, екеуін байланыстырады. Сондай-ақ, баланың сөздік қорын кеңейтуге септігін тигізеді.</w:t>
      </w:r>
    </w:p>
    <w:p w:rsidR="00CB457C" w:rsidRP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 Кітап оқу барысында басты кейіпкерге тән мінез-құлық пен дауыстарды сомдауға ұялмаңыз. Қасқыр болса-қасқырша ұлып, ит болса-үріп, қыңсылуға болады. • Кітап оқуға отырған кезде баланың көңілін бөлетін басқа заттарды (ұялы телефон, теледидар т.б. ) алып тастаңыз.</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КІТАПТЫ ҚАЛАЙ ДҰРЫС ТАҢДАУ КЕРЕК Балаға кітап сатып алу айтарлықтай жауапты іс. Аналар мен әкелер өз баласына кітап сатып алу кезінде өте мұқият болулары қажет. Ең басты шарт – кітап баланың жасына сай таңдалуы қажет.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4 АЙ Бұл жастағы баланың қолы заттарды ұстауға икемделген, сондықтан дамытуға арналған кітаптарды таңдаған жөн. Көп жағдайда дамытуға арналған кітаптарды жасауда маталар, су өткізбейтін материалдар, бұдырлы заттар мен түрлі толтырғыштар қолданады. Бұл сияқты ктіаптар суреттерді қолмен ұстап көруге мүмкіндік береді, нәтижесінде баланың қолының ұсақ моторикасы жетіледі.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6 АЙДАН 3 ЖАСҚА ДЕЙІН 6 айлығынан балаға қалың беттері бар, әсіресе картоннан жасалынған кітаптарды ұсынуға болады. Үлкен және түрлі түсті суреттері бар кітапты таңдау керек. Бұл жаста бала әлі оқи алмайтын болғандықтан, сөздер мен сандардың көп болмағаны дұрыс. Бүлдіршіндер суреттерді қарағанды жақсы көреді. Сол суреттерге қатысты шағын өлең шумақтары болса да жақсы. Оған осы тақпақты оқып жатқанда бала мағынасын түсінбесе де, жолдардың ұйқасын келтіретін сөздердің оның дамуына әсері зор екені сөзсіз. </w:t>
      </w:r>
    </w:p>
    <w:p w:rsidR="00CB457C" w:rsidRDefault="00CB457C">
      <w:pPr>
        <w:rPr>
          <w:rFonts w:ascii="Times New Roman" w:hAnsi="Times New Roman" w:cs="Times New Roman"/>
          <w:sz w:val="28"/>
          <w:lang w:val="kk-KZ"/>
        </w:rPr>
      </w:pPr>
      <w:r w:rsidRPr="00CB457C">
        <w:rPr>
          <w:rFonts w:ascii="Times New Roman" w:hAnsi="Times New Roman" w:cs="Times New Roman"/>
          <w:sz w:val="28"/>
          <w:lang w:val="kk-KZ"/>
        </w:rPr>
        <w:t>3-4 ЖАСТА Бұл жастағы балалар жануарлар мен өсімдіктер туралы тыңдағанды жақсы көреді. Пайдалы танымдық мәліметпен қатар, әдемі және сапа</w:t>
      </w:r>
      <w:r>
        <w:rPr>
          <w:rFonts w:ascii="Times New Roman" w:hAnsi="Times New Roman" w:cs="Times New Roman"/>
          <w:sz w:val="28"/>
          <w:lang w:val="kk-KZ"/>
        </w:rPr>
        <w:t xml:space="preserve">лы суреттердің болғаны дұрыс. </w:t>
      </w:r>
    </w:p>
    <w:p w:rsidR="00CB457C" w:rsidRPr="00CB457C" w:rsidRDefault="00CB457C">
      <w:pPr>
        <w:rPr>
          <w:rFonts w:ascii="Times New Roman" w:hAnsi="Times New Roman" w:cs="Times New Roman"/>
          <w:sz w:val="28"/>
          <w:lang w:val="kk-KZ"/>
        </w:rPr>
      </w:pPr>
      <w:r w:rsidRPr="00CB457C">
        <w:rPr>
          <w:rFonts w:ascii="Times New Roman" w:hAnsi="Times New Roman" w:cs="Times New Roman"/>
          <w:sz w:val="28"/>
          <w:lang w:val="kk-KZ"/>
        </w:rPr>
        <w:t xml:space="preserve"> 4-6 ЖАСТА Бала өте жылдам өседі, барлығын білгісі келеді, сондықтан барлық сұрақтарына жауап беретін балаларға арналған энциклопедиялар бұл жастағы бала үшін таптырмас кітаптар. Сондай-ақ, кітап-ойын немесе бояғыш кітаптар баланың көңілін аулап қана қоймай, оның зияткерлік дамуына да септігін тигізеді. Кітап сатып алу кезінде оның өлшемдеріне </w:t>
      </w:r>
      <w:r w:rsidRPr="00CB457C">
        <w:rPr>
          <w:rFonts w:ascii="Times New Roman" w:hAnsi="Times New Roman" w:cs="Times New Roman"/>
          <w:sz w:val="28"/>
          <w:lang w:val="kk-KZ"/>
        </w:rPr>
        <w:lastRenderedPageBreak/>
        <w:t xml:space="preserve">назар аудару керек. Егер кішкентай кітап сатып алсаңыз, жазуы ұсақ болып, баланың көру қабілетіне теріс әсер етуі мүмкін. Сонымен қатар, балалар оқи алмаса да, сөздердің ішінде таныс әріптерді іздейді. Ал ұсақ жазудың ішінде таныс әріпті ажырата алмайды. Иллюстрацияларға да көп мән беріңіз, себебі бұл жастағы балалардың оларды қоршаған болмыс туралы түсінігі суреттерден қалыптасады, сондықтан иллюстрациялар да шынайы және табиғаттың заңдарына, басқа да заңдарға қайшы болмауы керек. Сурттердің түсі жылы, көзге бірден басылмайтын, баланың нәзік психикасын зақымдамайтындай болуы керек. </w:t>
      </w:r>
    </w:p>
    <w:sectPr w:rsidR="00CB457C" w:rsidRPr="00CB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457C"/>
    <w:rsid w:val="00CB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722</Words>
  <Characters>4116</Characters>
  <Application>Microsoft Office Word</Application>
  <DocSecurity>0</DocSecurity>
  <Lines>34</Lines>
  <Paragraphs>9</Paragraphs>
  <ScaleCrop>false</ScaleCrop>
  <Company>Reanimator Extreme Edition</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2024-10-03T05:57:00Z</dcterms:created>
  <dcterms:modified xsi:type="dcterms:W3CDTF">2024-10-03T06:03:00Z</dcterms:modified>
</cp:coreProperties>
</file>